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95" w:rsidRPr="005B2095" w:rsidRDefault="005B2095" w:rsidP="005B2095">
      <w:pPr>
        <w:pStyle w:val="1"/>
        <w:jc w:val="right"/>
        <w:rPr>
          <w:rFonts w:ascii="HGPｺﾞｼｯｸM" w:eastAsia="HGPｺﾞｼｯｸM" w:hAnsi="游ゴシック"/>
          <w:kern w:val="2"/>
          <w:sz w:val="21"/>
        </w:rPr>
      </w:pPr>
      <w:r w:rsidRPr="005B2095">
        <w:rPr>
          <w:rFonts w:ascii="HGPｺﾞｼｯｸM" w:eastAsia="HGPｺﾞｼｯｸM" w:hAnsi="ＭＳ ゴシック" w:hint="eastAsia"/>
          <w:kern w:val="2"/>
          <w:sz w:val="21"/>
        </w:rPr>
        <w:t xml:space="preserve">　　　　　　</w:t>
      </w:r>
      <w:r w:rsidRPr="005B2095">
        <w:rPr>
          <w:rFonts w:ascii="HGPｺﾞｼｯｸM" w:eastAsia="HGPｺﾞｼｯｸM" w:hAnsi="游ゴシック" w:hint="eastAsia"/>
          <w:kern w:val="2"/>
          <w:sz w:val="21"/>
        </w:rPr>
        <w:t xml:space="preserve">　　　　　　　　　　　　　　　　　　　　　　　　　　　　　　　　　（検-様式6）</w:t>
      </w:r>
    </w:p>
    <w:p w:rsidR="005B2095" w:rsidRPr="005B2095" w:rsidRDefault="00F71E07" w:rsidP="005B2095">
      <w:pPr>
        <w:jc w:val="center"/>
        <w:rPr>
          <w:rFonts w:ascii="HGPｺﾞｼｯｸM" w:eastAsia="HGPｺﾞｼｯｸM" w:hAnsi="游ゴシック"/>
          <w:sz w:val="28"/>
          <w:szCs w:val="28"/>
        </w:rPr>
      </w:pPr>
      <w:r>
        <w:rPr>
          <w:rFonts w:ascii="HGPｺﾞｼｯｸM" w:eastAsia="HGPｺﾞｼｯｸM" w:hAnsi="游ゴシック" w:hint="eastAsia"/>
          <w:sz w:val="28"/>
          <w:szCs w:val="28"/>
        </w:rPr>
        <w:t>成績</w:t>
      </w:r>
      <w:r w:rsidR="006E38A4">
        <w:rPr>
          <w:rFonts w:ascii="HGPｺﾞｼｯｸM" w:eastAsia="HGPｺﾞｼｯｸM" w:hAnsi="游ゴシック" w:hint="eastAsia"/>
          <w:sz w:val="28"/>
          <w:szCs w:val="28"/>
        </w:rPr>
        <w:t>共有化</w:t>
      </w:r>
      <w:r w:rsidR="005B2095" w:rsidRPr="005B2095">
        <w:rPr>
          <w:rFonts w:ascii="HGPｺﾞｼｯｸM" w:eastAsia="HGPｺﾞｼｯｸM" w:hAnsi="游ゴシック" w:hint="eastAsia"/>
          <w:sz w:val="28"/>
          <w:szCs w:val="28"/>
        </w:rPr>
        <w:t>レベル変更届</w:t>
      </w:r>
    </w:p>
    <w:p w:rsidR="005B2095" w:rsidRPr="005B2095" w:rsidRDefault="005B2095" w:rsidP="005B2095">
      <w:pPr>
        <w:rPr>
          <w:rFonts w:ascii="HGPｺﾞｼｯｸM" w:eastAsia="HGPｺﾞｼｯｸM" w:hAnsi="游ゴシック"/>
          <w:sz w:val="21"/>
        </w:rPr>
      </w:pPr>
    </w:p>
    <w:p w:rsidR="005B2095" w:rsidRPr="005B2095" w:rsidRDefault="005B2095" w:rsidP="005B2095">
      <w:pPr>
        <w:jc w:val="right"/>
        <w:rPr>
          <w:rFonts w:ascii="HGPｺﾞｼｯｸM" w:eastAsia="HGPｺﾞｼｯｸM" w:hAnsi="游ゴシック"/>
          <w:sz w:val="22"/>
          <w:szCs w:val="22"/>
        </w:rPr>
      </w:pPr>
      <w:r w:rsidRPr="005B2095">
        <w:rPr>
          <w:rFonts w:ascii="HGPｺﾞｼｯｸM" w:eastAsia="HGPｺﾞｼｯｸM" w:hAnsi="游ゴシック" w:hint="eastAsia"/>
        </w:rPr>
        <w:t xml:space="preserve">　　　　　　　　　　　　　　　　　　　　　　　　　　　　　　　　　　　　　</w:t>
      </w:r>
      <w:r w:rsidRPr="005B2095">
        <w:rPr>
          <w:rFonts w:ascii="HGPｺﾞｼｯｸM" w:eastAsia="HGPｺﾞｼｯｸM" w:hAnsi="游ゴシック" w:hint="eastAsia"/>
          <w:sz w:val="22"/>
          <w:szCs w:val="22"/>
        </w:rPr>
        <w:t>年　　　　月　　　　日</w:t>
      </w:r>
    </w:p>
    <w:p w:rsidR="005B2095" w:rsidRPr="005B2095" w:rsidRDefault="005B2095" w:rsidP="005B2095">
      <w:pPr>
        <w:rPr>
          <w:rFonts w:ascii="HGPｺﾞｼｯｸM" w:eastAsia="HGPｺﾞｼｯｸM" w:hAnsi="游ゴシック"/>
          <w:sz w:val="24"/>
        </w:rPr>
      </w:pPr>
      <w:r w:rsidRPr="005B2095">
        <w:rPr>
          <w:rFonts w:ascii="HGPｺﾞｼｯｸM" w:eastAsia="HGPｺﾞｼｯｸM" w:hAnsi="游ゴシック" w:hint="eastAsia"/>
        </w:rPr>
        <w:t xml:space="preserve">　　</w:t>
      </w:r>
      <w:r w:rsidRPr="005B2095">
        <w:rPr>
          <w:rFonts w:ascii="HGPｺﾞｼｯｸM" w:eastAsia="HGPｺﾞｼｯｸM" w:hAnsi="游ゴシック" w:hint="eastAsia"/>
          <w:sz w:val="24"/>
        </w:rPr>
        <w:t>一般社団法人　公共建築協会</w:t>
      </w:r>
      <w:r w:rsidRPr="005B2095">
        <w:rPr>
          <w:rFonts w:ascii="HGPｺﾞｼｯｸM" w:eastAsia="HGPｺﾞｼｯｸM" w:hAnsi="游ゴシック" w:hint="eastAsia"/>
          <w:sz w:val="24"/>
        </w:rPr>
        <w:br/>
        <w:t xml:space="preserve">　　公共建築設計者情報センター　　宛　</w:t>
      </w:r>
    </w:p>
    <w:p w:rsidR="005B2095" w:rsidRDefault="005B2095" w:rsidP="005B2095">
      <w:pPr>
        <w:ind w:firstLineChars="300" w:firstLine="720"/>
        <w:rPr>
          <w:rFonts w:ascii="HGPｺﾞｼｯｸM" w:eastAsia="HGPｺﾞｼｯｸM" w:hAnsi="游ゴシック"/>
          <w:sz w:val="24"/>
        </w:rPr>
      </w:pPr>
      <w:r w:rsidRPr="005B2095">
        <w:rPr>
          <w:rFonts w:ascii="HGPｺﾞｼｯｸM" w:eastAsia="HGPｺﾞｼｯｸM" w:hAnsi="游ゴシック" w:hint="eastAsia"/>
          <w:sz w:val="24"/>
        </w:rPr>
        <w:t>FAX　03-3523-1826</w:t>
      </w:r>
    </w:p>
    <w:p w:rsidR="000616A2" w:rsidRPr="005B2095" w:rsidRDefault="000616A2" w:rsidP="005B2095">
      <w:pPr>
        <w:ind w:firstLineChars="300" w:firstLine="720"/>
        <w:rPr>
          <w:rFonts w:ascii="HGPｺﾞｼｯｸM" w:eastAsia="HGPｺﾞｼｯｸM" w:hAnsi="游ゴシック"/>
          <w:sz w:val="24"/>
        </w:rPr>
      </w:pPr>
    </w:p>
    <w:p w:rsidR="005B2095" w:rsidRPr="005B2095" w:rsidRDefault="005B2095" w:rsidP="005B2095">
      <w:pPr>
        <w:rPr>
          <w:rFonts w:ascii="HGPｺﾞｼｯｸM" w:eastAsia="HGPｺﾞｼｯｸM" w:hAnsi="游ゴシック"/>
          <w:sz w:val="21"/>
        </w:rPr>
      </w:pPr>
    </w:p>
    <w:p w:rsidR="00AE4551" w:rsidRDefault="005B2095" w:rsidP="00AE4551">
      <w:pPr>
        <w:ind w:firstLineChars="300" w:firstLine="720"/>
        <w:rPr>
          <w:rFonts w:ascii="HGPｺﾞｼｯｸM" w:eastAsia="HGPｺﾞｼｯｸM" w:hAnsi="游ゴシック"/>
          <w:sz w:val="24"/>
        </w:rPr>
      </w:pPr>
      <w:r w:rsidRPr="005B2095">
        <w:rPr>
          <w:rFonts w:ascii="HGPｺﾞｼｯｸM" w:eastAsia="HGPｺﾞｼｯｸM" w:hAnsi="游ゴシック" w:hint="eastAsia"/>
          <w:sz w:val="24"/>
        </w:rPr>
        <w:t>公共建築設計者情報システム（ＰＵＢＤＩＳ）を利用するにあたり、</w:t>
      </w:r>
      <w:r w:rsidR="00AE4551">
        <w:rPr>
          <w:rFonts w:ascii="HGPｺﾞｼｯｸM" w:eastAsia="HGPｺﾞｼｯｸM" w:hAnsi="游ゴシック" w:hint="eastAsia"/>
          <w:sz w:val="24"/>
        </w:rPr>
        <w:t>成績</w:t>
      </w:r>
      <w:r w:rsidR="006E38A4">
        <w:rPr>
          <w:rFonts w:ascii="HGPｺﾞｼｯｸM" w:eastAsia="HGPｺﾞｼｯｸM" w:hAnsi="游ゴシック" w:hint="eastAsia"/>
          <w:sz w:val="24"/>
        </w:rPr>
        <w:t>共有化</w:t>
      </w:r>
      <w:r w:rsidRPr="005B2095">
        <w:rPr>
          <w:rFonts w:ascii="HGPｺﾞｼｯｸM" w:eastAsia="HGPｺﾞｼｯｸM" w:hAnsi="游ゴシック" w:hint="eastAsia"/>
          <w:sz w:val="24"/>
        </w:rPr>
        <w:t>レベル</w:t>
      </w:r>
      <w:r w:rsidR="00570A4A">
        <w:rPr>
          <w:rFonts w:ascii="HGPｺﾞｼｯｸM" w:eastAsia="HGPｺﾞｼｯｸM" w:hAnsi="游ゴシック" w:hint="eastAsia"/>
          <w:sz w:val="24"/>
        </w:rPr>
        <w:t>の</w:t>
      </w:r>
      <w:r w:rsidRPr="005B2095">
        <w:rPr>
          <w:rFonts w:ascii="HGPｺﾞｼｯｸM" w:eastAsia="HGPｺﾞｼｯｸM" w:hAnsi="游ゴシック" w:hint="eastAsia"/>
          <w:sz w:val="24"/>
        </w:rPr>
        <w:t>変更を</w:t>
      </w:r>
    </w:p>
    <w:p w:rsidR="005B2095" w:rsidRPr="005B2095" w:rsidRDefault="005B2095" w:rsidP="00AE4551">
      <w:pPr>
        <w:ind w:firstLineChars="200" w:firstLine="480"/>
        <w:rPr>
          <w:rFonts w:ascii="HGPｺﾞｼｯｸM" w:eastAsia="HGPｺﾞｼｯｸM" w:hAnsi="游ゴシック"/>
          <w:sz w:val="24"/>
        </w:rPr>
      </w:pPr>
      <w:r w:rsidRPr="005B2095">
        <w:rPr>
          <w:rFonts w:ascii="HGPｺﾞｼｯｸM" w:eastAsia="HGPｺﾞｼｯｸM" w:hAnsi="游ゴシック" w:hint="eastAsia"/>
          <w:sz w:val="24"/>
        </w:rPr>
        <w:t>お願いいたします。</w:t>
      </w:r>
    </w:p>
    <w:p w:rsidR="005B2095" w:rsidRDefault="005B2095" w:rsidP="005B2095">
      <w:pPr>
        <w:rPr>
          <w:rFonts w:ascii="HGPｺﾞｼｯｸM" w:eastAsia="HGPｺﾞｼｯｸM" w:hAnsi="游ゴシック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5B2095" w:rsidTr="00705AE7">
        <w:trPr>
          <w:trHeight w:val="491"/>
        </w:trPr>
        <w:tc>
          <w:tcPr>
            <w:tcW w:w="4253" w:type="dxa"/>
            <w:vAlign w:val="center"/>
          </w:tcPr>
          <w:p w:rsidR="005B2095" w:rsidRPr="002511A9" w:rsidRDefault="005B2095" w:rsidP="006D6486">
            <w:pPr>
              <w:rPr>
                <w:rFonts w:ascii="HGPｺﾞｼｯｸM" w:eastAsia="HGPｺﾞｼｯｸM" w:hAnsi="游ゴシック"/>
                <w:sz w:val="21"/>
                <w:szCs w:val="21"/>
              </w:rPr>
            </w:pPr>
            <w:r w:rsidRPr="002511A9">
              <w:rPr>
                <w:rFonts w:ascii="HGPｺﾞｼｯｸM" w:eastAsia="HGPｺﾞｼｯｸM" w:hAnsi="游ゴシック" w:hint="eastAsia"/>
                <w:sz w:val="21"/>
                <w:szCs w:val="21"/>
              </w:rPr>
              <w:t>利用者コード番号</w:t>
            </w:r>
          </w:p>
        </w:tc>
        <w:tc>
          <w:tcPr>
            <w:tcW w:w="5670" w:type="dxa"/>
            <w:vAlign w:val="center"/>
          </w:tcPr>
          <w:p w:rsidR="005B2095" w:rsidRDefault="005B2095" w:rsidP="006D6486">
            <w:pPr>
              <w:rPr>
                <w:rFonts w:ascii="HGPｺﾞｼｯｸM" w:eastAsia="HGPｺﾞｼｯｸM" w:hAnsi="游ゴシック"/>
              </w:rPr>
            </w:pPr>
          </w:p>
        </w:tc>
      </w:tr>
      <w:tr w:rsidR="005B2095" w:rsidTr="00705AE7">
        <w:tc>
          <w:tcPr>
            <w:tcW w:w="4253" w:type="dxa"/>
            <w:vAlign w:val="center"/>
          </w:tcPr>
          <w:p w:rsidR="005B2095" w:rsidRPr="002511A9" w:rsidRDefault="005B2095" w:rsidP="006D6486">
            <w:pPr>
              <w:rPr>
                <w:rFonts w:ascii="HGPｺﾞｼｯｸM" w:eastAsia="HGPｺﾞｼｯｸM" w:hAnsi="游ゴシック"/>
                <w:sz w:val="21"/>
                <w:szCs w:val="21"/>
              </w:rPr>
            </w:pPr>
            <w:r w:rsidRPr="002511A9">
              <w:rPr>
                <w:rFonts w:ascii="HGPｺﾞｼｯｸM" w:eastAsia="HGPｺﾞｼｯｸM" w:hAnsi="游ゴシック" w:hint="eastAsia"/>
                <w:sz w:val="21"/>
                <w:szCs w:val="21"/>
              </w:rPr>
              <w:t>発注機関名称</w:t>
            </w:r>
          </w:p>
        </w:tc>
        <w:tc>
          <w:tcPr>
            <w:tcW w:w="5670" w:type="dxa"/>
            <w:vAlign w:val="center"/>
          </w:tcPr>
          <w:p w:rsidR="005B2095" w:rsidRDefault="005B2095" w:rsidP="006D6486">
            <w:pPr>
              <w:rPr>
                <w:rFonts w:ascii="HGPｺﾞｼｯｸM" w:eastAsia="HGPｺﾞｼｯｸM" w:hAnsi="游ゴシック"/>
              </w:rPr>
            </w:pPr>
          </w:p>
          <w:p w:rsidR="005B2095" w:rsidRDefault="005B2095" w:rsidP="006D6486">
            <w:pPr>
              <w:rPr>
                <w:rFonts w:ascii="HGPｺﾞｼｯｸM" w:eastAsia="HGPｺﾞｼｯｸM" w:hAnsi="游ゴシック"/>
              </w:rPr>
            </w:pPr>
          </w:p>
        </w:tc>
      </w:tr>
      <w:tr w:rsidR="005B2095" w:rsidTr="00705AE7">
        <w:trPr>
          <w:trHeight w:val="537"/>
        </w:trPr>
        <w:tc>
          <w:tcPr>
            <w:tcW w:w="4253" w:type="dxa"/>
            <w:vAlign w:val="center"/>
          </w:tcPr>
          <w:p w:rsidR="005B2095" w:rsidRPr="002511A9" w:rsidRDefault="005B2095" w:rsidP="00A26840">
            <w:pPr>
              <w:rPr>
                <w:rFonts w:ascii="HGPｺﾞｼｯｸM" w:eastAsia="HGPｺﾞｼｯｸM" w:hAnsi="游ゴシック"/>
                <w:sz w:val="21"/>
                <w:szCs w:val="21"/>
              </w:rPr>
            </w:pPr>
            <w:r w:rsidRPr="002511A9">
              <w:rPr>
                <w:rFonts w:ascii="HGPｺﾞｼｯｸM" w:eastAsia="HGPｺﾞｼｯｸM" w:hAnsi="游ゴシック" w:hint="eastAsia"/>
                <w:sz w:val="21"/>
                <w:szCs w:val="21"/>
              </w:rPr>
              <w:t>担当者</w:t>
            </w:r>
            <w:r w:rsidR="00A26840">
              <w:rPr>
                <w:rFonts w:ascii="HGPｺﾞｼｯｸM" w:eastAsia="HGPｺﾞｼｯｸM" w:hAnsi="游ゴシック" w:hint="eastAsia"/>
                <w:sz w:val="21"/>
                <w:szCs w:val="21"/>
              </w:rPr>
              <w:t>氏名</w:t>
            </w:r>
          </w:p>
        </w:tc>
        <w:tc>
          <w:tcPr>
            <w:tcW w:w="5670" w:type="dxa"/>
            <w:vAlign w:val="center"/>
          </w:tcPr>
          <w:p w:rsidR="005B2095" w:rsidRDefault="005B2095" w:rsidP="006D6486">
            <w:pPr>
              <w:rPr>
                <w:rFonts w:ascii="HGPｺﾞｼｯｸM" w:eastAsia="HGPｺﾞｼｯｸM" w:hAnsi="游ゴシック"/>
              </w:rPr>
            </w:pPr>
          </w:p>
        </w:tc>
      </w:tr>
      <w:tr w:rsidR="00705AE7" w:rsidTr="001C03CF">
        <w:tc>
          <w:tcPr>
            <w:tcW w:w="4253" w:type="dxa"/>
            <w:vAlign w:val="center"/>
          </w:tcPr>
          <w:p w:rsidR="00705AE7" w:rsidRPr="002511A9" w:rsidRDefault="00705AE7" w:rsidP="006D6486">
            <w:pPr>
              <w:rPr>
                <w:rFonts w:ascii="HGPｺﾞｼｯｸM" w:eastAsia="HGPｺﾞｼｯｸM" w:hAnsi="游ゴシック"/>
                <w:sz w:val="21"/>
                <w:szCs w:val="21"/>
              </w:rPr>
            </w:pPr>
            <w:r w:rsidRPr="002511A9">
              <w:rPr>
                <w:rFonts w:ascii="HGPｺﾞｼｯｸM" w:eastAsia="HGPｺﾞｼｯｸM" w:hAnsi="游ゴシック" w:hint="eastAsia"/>
                <w:sz w:val="21"/>
                <w:szCs w:val="21"/>
              </w:rPr>
              <w:t>ＴＥＬ番号</w:t>
            </w:r>
          </w:p>
        </w:tc>
        <w:tc>
          <w:tcPr>
            <w:tcW w:w="5670" w:type="dxa"/>
            <w:vAlign w:val="center"/>
          </w:tcPr>
          <w:p w:rsidR="00705AE7" w:rsidRDefault="00705AE7" w:rsidP="006D6486">
            <w:pPr>
              <w:rPr>
                <w:rFonts w:ascii="HGPｺﾞｼｯｸM" w:eastAsia="HGPｺﾞｼｯｸM" w:hAnsi="游ゴシック"/>
              </w:rPr>
            </w:pPr>
          </w:p>
        </w:tc>
      </w:tr>
      <w:tr w:rsidR="00705AE7" w:rsidTr="00926992">
        <w:trPr>
          <w:trHeight w:val="464"/>
        </w:trPr>
        <w:tc>
          <w:tcPr>
            <w:tcW w:w="4253" w:type="dxa"/>
            <w:vAlign w:val="center"/>
          </w:tcPr>
          <w:p w:rsidR="00705AE7" w:rsidRPr="002511A9" w:rsidRDefault="00705AE7" w:rsidP="006D6486">
            <w:pPr>
              <w:rPr>
                <w:rFonts w:ascii="HGPｺﾞｼｯｸM" w:eastAsia="HGPｺﾞｼｯｸM" w:hAnsi="游ゴシック"/>
                <w:sz w:val="21"/>
                <w:szCs w:val="21"/>
              </w:rPr>
            </w:pPr>
            <w:r w:rsidRPr="002511A9">
              <w:rPr>
                <w:rFonts w:ascii="HGPｺﾞｼｯｸM" w:eastAsia="HGPｺﾞｼｯｸM" w:hAnsi="游ゴシック" w:hint="eastAsia"/>
                <w:sz w:val="21"/>
                <w:szCs w:val="21"/>
              </w:rPr>
              <w:t>ＦＡＸ番号</w:t>
            </w:r>
          </w:p>
        </w:tc>
        <w:tc>
          <w:tcPr>
            <w:tcW w:w="5670" w:type="dxa"/>
            <w:vAlign w:val="center"/>
          </w:tcPr>
          <w:p w:rsidR="00705AE7" w:rsidRDefault="00705AE7" w:rsidP="006D6486">
            <w:pPr>
              <w:rPr>
                <w:rFonts w:ascii="HGPｺﾞｼｯｸM" w:eastAsia="HGPｺﾞｼｯｸM" w:hAnsi="游ゴシック"/>
              </w:rPr>
            </w:pPr>
          </w:p>
        </w:tc>
      </w:tr>
      <w:tr w:rsidR="00E4307F" w:rsidTr="00926992">
        <w:trPr>
          <w:trHeight w:val="464"/>
        </w:trPr>
        <w:tc>
          <w:tcPr>
            <w:tcW w:w="4253" w:type="dxa"/>
            <w:vAlign w:val="center"/>
          </w:tcPr>
          <w:p w:rsidR="00E4307F" w:rsidRPr="002511A9" w:rsidRDefault="00E4307F" w:rsidP="006D6486">
            <w:pPr>
              <w:rPr>
                <w:rFonts w:ascii="HGPｺﾞｼｯｸM" w:eastAsia="HGPｺﾞｼｯｸM" w:hAnsi="游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游ゴシック" w:hint="eastAsia"/>
                <w:sz w:val="21"/>
                <w:szCs w:val="21"/>
              </w:rPr>
              <w:t>メールアドレス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E4307F" w:rsidRDefault="00E4307F" w:rsidP="006D6486">
            <w:pPr>
              <w:rPr>
                <w:rFonts w:ascii="HGPｺﾞｼｯｸM" w:eastAsia="HGPｺﾞｼｯｸM" w:hAnsi="游ゴシック"/>
              </w:rPr>
            </w:pPr>
          </w:p>
        </w:tc>
      </w:tr>
    </w:tbl>
    <w:tbl>
      <w:tblPr>
        <w:tblW w:w="9923" w:type="dxa"/>
        <w:tblInd w:w="-14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418"/>
        <w:gridCol w:w="1417"/>
      </w:tblGrid>
      <w:tr w:rsidR="00F8583B" w:rsidRPr="006E38A4" w:rsidTr="00705AE7">
        <w:trPr>
          <w:trHeight w:val="440"/>
        </w:trPr>
        <w:tc>
          <w:tcPr>
            <w:tcW w:w="4253" w:type="dxa"/>
            <w:vAlign w:val="center"/>
          </w:tcPr>
          <w:p w:rsidR="00F71E07" w:rsidRPr="002511A9" w:rsidRDefault="00F71E07" w:rsidP="00E84516">
            <w:pPr>
              <w:rPr>
                <w:rFonts w:ascii="HGPｺﾞｼｯｸM" w:eastAsia="HGPｺﾞｼｯｸM" w:hAnsiTheme="majorEastAsia"/>
                <w:sz w:val="21"/>
                <w:szCs w:val="21"/>
              </w:rPr>
            </w:pPr>
            <w:r w:rsidRPr="002511A9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成績共有化レベル </w:t>
            </w:r>
            <w:r w:rsidRPr="002511A9">
              <w:rPr>
                <w:rFonts w:ascii="HGPｺﾞｼｯｸM" w:eastAsia="HGPｺﾞｼｯｸM" w:hAnsi="游ゴシック" w:hint="eastAsia"/>
                <w:sz w:val="21"/>
                <w:szCs w:val="21"/>
                <w:vertAlign w:val="superscript"/>
              </w:rPr>
              <w:t>（※１）</w:t>
            </w:r>
          </w:p>
          <w:p w:rsidR="00F71E07" w:rsidRPr="002511A9" w:rsidRDefault="00F71E07" w:rsidP="002511A9">
            <w:pPr>
              <w:ind w:leftChars="50" w:left="100"/>
              <w:jc w:val="left"/>
              <w:rPr>
                <w:rFonts w:ascii="HGPｺﾞｼｯｸM" w:eastAsia="HGPｺﾞｼｯｸM" w:hAnsiTheme="majorEastAsia"/>
                <w:szCs w:val="20"/>
              </w:rPr>
            </w:pPr>
            <w:r w:rsidRPr="002511A9">
              <w:rPr>
                <w:rFonts w:ascii="HGPｺﾞｼｯｸM" w:eastAsia="HGPｺﾞｼｯｸM" w:hAnsi="游ゴシック" w:hint="eastAsia"/>
                <w:szCs w:val="20"/>
              </w:rPr>
              <w:t>（レベルⅠ～Ⅳの</w:t>
            </w:r>
            <w:r w:rsidR="00F8583B" w:rsidRPr="002511A9">
              <w:rPr>
                <w:rFonts w:ascii="HGPｺﾞｼｯｸM" w:eastAsia="HGPｺﾞｼｯｸM" w:hAnsi="游ゴシック" w:hint="eastAsia"/>
                <w:szCs w:val="20"/>
              </w:rPr>
              <w:t>うち</w:t>
            </w:r>
            <w:r w:rsidRPr="002511A9">
              <w:rPr>
                <w:rFonts w:ascii="HGPｺﾞｼｯｸM" w:eastAsia="HGPｺﾞｼｯｸM" w:hAnsi="游ゴシック" w:hint="eastAsia"/>
                <w:szCs w:val="20"/>
              </w:rPr>
              <w:t>１つ</w:t>
            </w:r>
            <w:r w:rsidRPr="002511A9">
              <w:rPr>
                <w:rFonts w:ascii="HGPｺﾞｼｯｸM" w:eastAsia="HGPｺﾞｼｯｸM" w:hAnsiTheme="majorEastAsia" w:hint="eastAsia"/>
                <w:szCs w:val="20"/>
              </w:rPr>
              <w:t>□を選択、</w:t>
            </w:r>
            <w:sdt>
              <w:sdtPr>
                <w:rPr>
                  <w:rFonts w:ascii="HGPｺﾞｼｯｸM" w:eastAsia="HGPｺﾞｼｯｸM" w:hAnsiTheme="majorEastAsia" w:hint="eastAsia"/>
                  <w:szCs w:val="20"/>
                </w:rPr>
                <w:id w:val="-1793427396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2511A9">
                  <w:rPr>
                    <w:rFonts w:ascii="Segoe UI Symbol" w:eastAsia="HGPｺﾞｼｯｸM" w:hAnsi="Segoe UI Symbol" w:cs="Segoe UI Symbol"/>
                    <w:szCs w:val="20"/>
                  </w:rPr>
                  <w:t>☑</w:t>
                </w:r>
              </w:sdtContent>
            </w:sdt>
            <w:r w:rsidRPr="002511A9">
              <w:rPr>
                <w:rFonts w:ascii="HGPｺﾞｼｯｸM" w:eastAsia="HGPｺﾞｼｯｸM" w:hAnsiTheme="majorEastAsia" w:hint="eastAsia"/>
                <w:szCs w:val="20"/>
              </w:rPr>
              <w:t>に変わる）</w:t>
            </w:r>
          </w:p>
        </w:tc>
        <w:tc>
          <w:tcPr>
            <w:tcW w:w="1418" w:type="dxa"/>
            <w:vAlign w:val="center"/>
          </w:tcPr>
          <w:p w:rsidR="00F71E07" w:rsidRPr="006E38A4" w:rsidRDefault="00E4307F" w:rsidP="00E84516">
            <w:pPr>
              <w:ind w:firstLineChars="100" w:firstLine="210"/>
              <w:rPr>
                <w:rFonts w:ascii="HGPｺﾞｼｯｸM" w:eastAsia="HGPｺﾞｼｯｸM" w:hAnsi="ＭＳ ゴシック"/>
                <w:szCs w:val="20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1"/>
                  <w:szCs w:val="21"/>
                </w:rPr>
                <w:id w:val="-3734639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8583B">
                  <w:rPr>
                    <w:rFonts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71E07" w:rsidRPr="00F8583B">
              <w:rPr>
                <w:rFonts w:ascii="HGPｺﾞｼｯｸM" w:eastAsia="HGPｺﾞｼｯｸM" w:hAnsi="ＭＳ ゴシック" w:hint="eastAsia"/>
                <w:sz w:val="21"/>
                <w:szCs w:val="21"/>
              </w:rPr>
              <w:t>レベル</w:t>
            </w:r>
            <w:r w:rsidR="00F71E07" w:rsidRPr="00F8583B">
              <w:rPr>
                <w:rFonts w:ascii="HGPｺﾞｼｯｸM" w:eastAsia="HGPｺﾞｼｯｸM" w:hAnsi="ＭＳ ゴシック" w:hint="eastAsia"/>
                <w:szCs w:val="20"/>
              </w:rPr>
              <w:t>Ⅰ</w:t>
            </w:r>
          </w:p>
        </w:tc>
        <w:tc>
          <w:tcPr>
            <w:tcW w:w="1417" w:type="dxa"/>
            <w:vAlign w:val="center"/>
          </w:tcPr>
          <w:p w:rsidR="00F71E07" w:rsidRPr="00F8583B" w:rsidRDefault="00E4307F" w:rsidP="00E84516">
            <w:pPr>
              <w:ind w:firstLineChars="100" w:firstLine="210"/>
              <w:rPr>
                <w:rFonts w:ascii="HGPｺﾞｼｯｸM" w:eastAsia="HGPｺﾞｼｯｸM" w:hAnsi="ＭＳ ゴシック"/>
                <w:sz w:val="21"/>
                <w:szCs w:val="21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1"/>
                  <w:szCs w:val="21"/>
                </w:rPr>
                <w:id w:val="17504711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8583B">
                  <w:rPr>
                    <w:rFonts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71E07" w:rsidRPr="00F8583B">
              <w:rPr>
                <w:rFonts w:ascii="HGPｺﾞｼｯｸM" w:eastAsia="HGPｺﾞｼｯｸM" w:hAnsi="ＭＳ ゴシック" w:hint="eastAsia"/>
                <w:sz w:val="21"/>
                <w:szCs w:val="21"/>
              </w:rPr>
              <w:t>レベル</w:t>
            </w:r>
            <w:r w:rsidR="00F71E07" w:rsidRPr="00F8583B">
              <w:rPr>
                <w:rFonts w:ascii="HGPｺﾞｼｯｸM" w:eastAsia="HGPｺﾞｼｯｸM" w:hAnsi="ＭＳ ゴシック" w:hint="eastAsia"/>
                <w:szCs w:val="20"/>
              </w:rPr>
              <w:t>Ⅱ</w:t>
            </w:r>
          </w:p>
        </w:tc>
        <w:tc>
          <w:tcPr>
            <w:tcW w:w="1418" w:type="dxa"/>
            <w:vAlign w:val="center"/>
          </w:tcPr>
          <w:p w:rsidR="00F71E07" w:rsidRPr="00F8583B" w:rsidRDefault="00E4307F" w:rsidP="00E84516">
            <w:pPr>
              <w:ind w:firstLineChars="100" w:firstLine="210"/>
              <w:rPr>
                <w:rFonts w:ascii="HGPｺﾞｼｯｸM" w:eastAsia="HGPｺﾞｼｯｸM" w:hAnsi="ＭＳ ゴシック"/>
                <w:sz w:val="21"/>
                <w:szCs w:val="21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1"/>
                  <w:szCs w:val="21"/>
                </w:rPr>
                <w:id w:val="392320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1E07" w:rsidRPr="00F8583B">
                  <w:rPr>
                    <w:rFonts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71E07" w:rsidRPr="00F8583B">
              <w:rPr>
                <w:rFonts w:ascii="HGPｺﾞｼｯｸM" w:eastAsia="HGPｺﾞｼｯｸM" w:hAnsi="ＭＳ ゴシック" w:hint="eastAsia"/>
                <w:sz w:val="21"/>
                <w:szCs w:val="21"/>
              </w:rPr>
              <w:t>レベル</w:t>
            </w:r>
            <w:r w:rsidR="00F71E07" w:rsidRPr="00F8583B">
              <w:rPr>
                <w:rFonts w:ascii="HGPｺﾞｼｯｸM" w:eastAsia="HGPｺﾞｼｯｸM" w:hAnsi="ＭＳ ゴシック" w:hint="eastAsia"/>
                <w:szCs w:val="20"/>
              </w:rPr>
              <w:t>Ⅲ</w:t>
            </w:r>
          </w:p>
        </w:tc>
        <w:tc>
          <w:tcPr>
            <w:tcW w:w="1417" w:type="dxa"/>
            <w:vAlign w:val="center"/>
          </w:tcPr>
          <w:p w:rsidR="00F71E07" w:rsidRPr="00F8583B" w:rsidRDefault="00E4307F" w:rsidP="00E84516">
            <w:pPr>
              <w:ind w:firstLineChars="100" w:firstLine="210"/>
              <w:rPr>
                <w:rFonts w:ascii="HGPｺﾞｼｯｸM" w:eastAsia="HGPｺﾞｼｯｸM" w:hAnsi="ＭＳ ゴシック"/>
                <w:sz w:val="21"/>
                <w:szCs w:val="21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1"/>
                  <w:szCs w:val="21"/>
                </w:rPr>
                <w:id w:val="-15919228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1E07" w:rsidRPr="00F8583B">
                  <w:rPr>
                    <w:rFonts w:ascii="Segoe UI Symbol" w:eastAsia="HGPｺﾞｼｯｸM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71E07" w:rsidRPr="00F8583B">
              <w:rPr>
                <w:rFonts w:ascii="HGPｺﾞｼｯｸM" w:eastAsia="HGPｺﾞｼｯｸM" w:hAnsi="ＭＳ ゴシック" w:hint="eastAsia"/>
                <w:sz w:val="21"/>
                <w:szCs w:val="21"/>
              </w:rPr>
              <w:t>レベル</w:t>
            </w:r>
            <w:r w:rsidR="00F71E07" w:rsidRPr="00F8583B">
              <w:rPr>
                <w:rFonts w:ascii="HGPｺﾞｼｯｸM" w:eastAsia="HGPｺﾞｼｯｸM" w:hAnsi="ＭＳ ゴシック" w:hint="eastAsia"/>
                <w:szCs w:val="20"/>
              </w:rPr>
              <w:t>Ⅳ</w:t>
            </w:r>
          </w:p>
        </w:tc>
      </w:tr>
    </w:tbl>
    <w:p w:rsidR="00F71E07" w:rsidRDefault="00F71E07" w:rsidP="005B2095">
      <w:pPr>
        <w:rPr>
          <w:rFonts w:ascii="HGPｺﾞｼｯｸM" w:eastAsia="HGPｺﾞｼｯｸM" w:hAnsi="游ゴシック"/>
        </w:rPr>
      </w:pPr>
    </w:p>
    <w:p w:rsidR="00AE1D60" w:rsidRDefault="00AE1D60" w:rsidP="005B2095">
      <w:pPr>
        <w:rPr>
          <w:rFonts w:ascii="HGPｺﾞｼｯｸM" w:eastAsia="HGPｺﾞｼｯｸM" w:hAnsi="游ゴシック"/>
        </w:rPr>
      </w:pPr>
    </w:p>
    <w:p w:rsidR="00A26840" w:rsidRPr="00A26840" w:rsidRDefault="00A26840" w:rsidP="00A26840">
      <w:pPr>
        <w:rPr>
          <w:rFonts w:ascii="游ゴシック" w:eastAsia="游ゴシック" w:hAnsi="游ゴシック"/>
          <w:b/>
          <w:sz w:val="22"/>
          <w:szCs w:val="22"/>
        </w:rPr>
      </w:pPr>
      <w:r w:rsidRPr="00A26840">
        <w:rPr>
          <w:rFonts w:ascii="HGPｺﾞｼｯｸM" w:eastAsia="HGPｺﾞｼｯｸM" w:hAnsi="游ゴシック" w:hint="eastAsia"/>
          <w:b/>
          <w:sz w:val="22"/>
          <w:szCs w:val="22"/>
        </w:rPr>
        <w:t>全国営繕主管課長会議で作成した</w:t>
      </w:r>
      <w:r w:rsidRPr="00A26840">
        <w:rPr>
          <w:rFonts w:ascii="HGPｺﾞｼｯｸM" w:eastAsia="HGPｺﾞｼｯｸM" w:hAnsi="游ゴシック" w:hint="eastAsia"/>
          <w:b/>
          <w:sz w:val="22"/>
          <w:szCs w:val="22"/>
          <w:u w:val="single"/>
        </w:rPr>
        <w:t>「標準採点表」を用いていない機関</w:t>
      </w:r>
      <w:r w:rsidRPr="00A26840">
        <w:rPr>
          <w:rFonts w:ascii="HGPｺﾞｼｯｸM" w:eastAsia="HGPｺﾞｼｯｸM" w:hAnsi="游ゴシック" w:hint="eastAsia"/>
          <w:b/>
          <w:sz w:val="22"/>
          <w:szCs w:val="22"/>
        </w:rPr>
        <w:t>については、</w:t>
      </w:r>
      <w:r w:rsidRPr="00A26840">
        <w:rPr>
          <w:rFonts w:ascii="HGPｺﾞｼｯｸM" w:eastAsia="HGPｺﾞｼｯｸM" w:hAnsi="游ゴシック" w:hint="eastAsia"/>
          <w:b/>
          <w:sz w:val="22"/>
          <w:szCs w:val="22"/>
          <w:u w:val="single"/>
        </w:rPr>
        <w:t>レベルⅠ</w:t>
      </w:r>
      <w:r w:rsidRPr="00A26840">
        <w:rPr>
          <w:rFonts w:ascii="HGPｺﾞｼｯｸM" w:eastAsia="HGPｺﾞｼｯｸM" w:hAnsi="游ゴシック" w:hint="eastAsia"/>
          <w:b/>
          <w:sz w:val="22"/>
          <w:szCs w:val="22"/>
        </w:rPr>
        <w:t>のみです。</w:t>
      </w:r>
    </w:p>
    <w:p w:rsidR="005B2095" w:rsidRPr="005B2095" w:rsidRDefault="00DB0C6A" w:rsidP="005B2095">
      <w:pPr>
        <w:rPr>
          <w:rFonts w:ascii="HGPｺﾞｼｯｸM" w:eastAsia="HGPｺﾞｼｯｸM" w:hAnsi="游ゴシック"/>
          <w:u w:val="single"/>
        </w:rPr>
      </w:pPr>
      <w:r>
        <w:rPr>
          <w:rFonts w:ascii="HGPｺﾞｼｯｸM" w:eastAsia="HGPｺﾞｼｯｸM" w:hAnsi="游ゴシック" w:hint="eastAsia"/>
        </w:rPr>
        <w:t>（※1</w:t>
      </w:r>
      <w:r>
        <w:rPr>
          <w:rFonts w:ascii="HGPｺﾞｼｯｸM" w:eastAsia="HGPｺﾞｼｯｸM" w:hAnsi="游ゴシック"/>
        </w:rPr>
        <w:t>）</w:t>
      </w:r>
      <w:r w:rsidR="005B2095" w:rsidRPr="005B2095">
        <w:rPr>
          <w:rFonts w:ascii="HGPｺﾞｼｯｸM" w:eastAsia="HGPｺﾞｼｯｸM" w:hAnsi="游ゴシック" w:hint="eastAsia"/>
        </w:rPr>
        <w:t xml:space="preserve"> </w:t>
      </w:r>
      <w:r w:rsidR="00A26840">
        <w:rPr>
          <w:rFonts w:ascii="HGPｺﾞｼｯｸM" w:eastAsia="HGPｺﾞｼｯｸM" w:hAnsi="游ゴシック" w:hint="eastAsia"/>
        </w:rPr>
        <w:t>下記の</w:t>
      </w:r>
      <w:r w:rsidR="00F71E07">
        <w:rPr>
          <w:rFonts w:ascii="HGPｺﾞｼｯｸM" w:eastAsia="HGPｺﾞｼｯｸM" w:hAnsi="游ゴシック" w:hint="eastAsia"/>
        </w:rPr>
        <w:t>成績</w:t>
      </w:r>
      <w:r w:rsidR="006E38A4">
        <w:rPr>
          <w:rFonts w:ascii="HGPｺﾞｼｯｸM" w:eastAsia="HGPｺﾞｼｯｸM" w:hAnsi="游ゴシック" w:hint="eastAsia"/>
        </w:rPr>
        <w:t>共有化</w:t>
      </w:r>
      <w:r w:rsidR="006D6486">
        <w:rPr>
          <w:rFonts w:ascii="HGPｺﾞｼｯｸM" w:eastAsia="HGPｺﾞｼｯｸM" w:hAnsi="游ゴシック" w:hint="eastAsia"/>
        </w:rPr>
        <w:t>レベル</w:t>
      </w:r>
      <w:r w:rsidR="00A26840">
        <w:rPr>
          <w:rFonts w:ascii="HGPｺﾞｼｯｸM" w:eastAsia="HGPｺﾞｼｯｸM" w:hAnsi="游ゴシック" w:hint="eastAsia"/>
        </w:rPr>
        <w:t>から変更レベル</w:t>
      </w:r>
      <w:r w:rsidR="00C909FA">
        <w:rPr>
          <w:rFonts w:ascii="HGPｺﾞｼｯｸM" w:eastAsia="HGPｺﾞｼｯｸM" w:hAnsi="游ゴシック" w:hint="eastAsia"/>
        </w:rPr>
        <w:t>を</w:t>
      </w:r>
      <w:r w:rsidR="005B2095" w:rsidRPr="005B2095">
        <w:rPr>
          <w:rFonts w:ascii="HGPｺﾞｼｯｸM" w:eastAsia="HGPｺﾞｼｯｸM" w:hAnsi="游ゴシック" w:hint="eastAsia"/>
        </w:rPr>
        <w:t>選択してください。</w:t>
      </w:r>
    </w:p>
    <w:tbl>
      <w:tblPr>
        <w:tblW w:w="99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5103"/>
        <w:gridCol w:w="2693"/>
      </w:tblGrid>
      <w:tr w:rsidR="005B2095" w:rsidRPr="005B2095" w:rsidTr="00F71E07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0C6A" w:rsidRDefault="00F71E07" w:rsidP="006D6486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>
              <w:rPr>
                <w:rFonts w:ascii="HGPｺﾞｼｯｸM" w:eastAsia="HGPｺﾞｼｯｸM" w:hAnsi="游ゴシック" w:cs="ＭＳ Ｐゴシック" w:hint="eastAsia"/>
                <w:kern w:val="0"/>
              </w:rPr>
              <w:t>成績</w:t>
            </w:r>
            <w:r w:rsidR="006E38A4">
              <w:rPr>
                <w:rFonts w:ascii="HGPｺﾞｼｯｸM" w:eastAsia="HGPｺﾞｼｯｸM" w:hAnsi="游ゴシック" w:cs="ＭＳ Ｐゴシック" w:hint="eastAsia"/>
                <w:kern w:val="0"/>
              </w:rPr>
              <w:t>共有化</w:t>
            </w:r>
          </w:p>
          <w:p w:rsidR="005B2095" w:rsidRPr="005B2095" w:rsidRDefault="005B2095" w:rsidP="006D6486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>レベル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D6486" w:rsidRDefault="005B2095" w:rsidP="006D6486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>カルテ</w:t>
            </w:r>
          </w:p>
          <w:p w:rsidR="005B2095" w:rsidRPr="005B2095" w:rsidRDefault="005B2095" w:rsidP="006D6486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>義務化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B2095" w:rsidRPr="005B2095" w:rsidRDefault="005B2095" w:rsidP="00DC2FEE">
            <w:pPr>
              <w:widowControl/>
              <w:ind w:firstLineChars="100" w:firstLine="200"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</w:rPr>
              <w:t>業務成績の相互利用の程度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B2095" w:rsidRPr="005B2095" w:rsidRDefault="005B2095" w:rsidP="00DC2FEE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>業務成績の閲覧</w:t>
            </w:r>
          </w:p>
        </w:tc>
      </w:tr>
      <w:tr w:rsidR="005B2095" w:rsidRPr="005B2095" w:rsidTr="00F71E07">
        <w:trPr>
          <w:trHeight w:val="54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2095" w:rsidRPr="005B2095" w:rsidRDefault="005B2095" w:rsidP="006D6486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>レベルⅠ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5" w:rsidRPr="005B2095" w:rsidRDefault="005B2095" w:rsidP="006D6486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>しない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2095" w:rsidRPr="005B2095" w:rsidRDefault="005B2095" w:rsidP="00DC2FEE">
            <w:pPr>
              <w:widowControl/>
              <w:jc w:val="left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</w:rPr>
              <w:t>相互利用しない（業務成績を入力しない）</w:t>
            </w: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2095" w:rsidRPr="005B2095" w:rsidRDefault="005B2095" w:rsidP="00DC2FEE">
            <w:pPr>
              <w:widowControl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>閲覧不可</w:t>
            </w:r>
          </w:p>
        </w:tc>
      </w:tr>
      <w:tr w:rsidR="005B2095" w:rsidRPr="005B2095" w:rsidTr="00F71E07">
        <w:trPr>
          <w:cantSplit/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5" w:rsidRPr="005B2095" w:rsidRDefault="005B2095" w:rsidP="006D6486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>レベルⅡ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5" w:rsidRPr="005B2095" w:rsidRDefault="005B2095" w:rsidP="006D6486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>する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5" w:rsidRPr="005B2095" w:rsidRDefault="005B2095" w:rsidP="00DC2FEE">
            <w:pPr>
              <w:widowControl/>
              <w:jc w:val="left"/>
              <w:rPr>
                <w:rFonts w:ascii="HGPｺﾞｼｯｸM" w:eastAsia="HGPｺﾞｼｯｸM" w:hAnsi="游ゴシック" w:cs="ＭＳ Ｐゴシック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</w:rPr>
              <w:t>相互利用しない（業務成績は</w:t>
            </w:r>
            <w:r w:rsidRPr="005B2095">
              <w:rPr>
                <w:rFonts w:ascii="HGPｺﾞｼｯｸM" w:eastAsia="HGPｺﾞｼｯｸM" w:hAnsi="游ゴシック" w:hint="eastAsia"/>
              </w:rPr>
              <w:t>、自発注機関内のみで利用）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5" w:rsidRPr="005B2095" w:rsidRDefault="005B2095" w:rsidP="00DC2FEE">
            <w:pPr>
              <w:widowControl/>
              <w:jc w:val="left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 xml:space="preserve">自発注機関分のみ閲覧可　</w:t>
            </w:r>
          </w:p>
        </w:tc>
      </w:tr>
      <w:tr w:rsidR="005B2095" w:rsidRPr="005B2095" w:rsidTr="00F71E07">
        <w:trPr>
          <w:cantSplit/>
          <w:trHeight w:val="10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2095" w:rsidRPr="005B2095" w:rsidRDefault="005B2095" w:rsidP="006D6486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>レベルⅢ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5" w:rsidRPr="005B2095" w:rsidRDefault="005B2095" w:rsidP="006D6486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>する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2095" w:rsidRPr="005B2095" w:rsidRDefault="005B2095" w:rsidP="00DC2FEE">
            <w:pPr>
              <w:widowControl/>
              <w:jc w:val="left"/>
              <w:rPr>
                <w:rFonts w:ascii="HGPｺﾞｼｯｸM" w:eastAsia="HGPｺﾞｼｯｸM" w:hAnsi="游ゴシック" w:cs="ＭＳ Ｐゴシック"/>
                <w:kern w:val="0"/>
                <w:szCs w:val="20"/>
              </w:rPr>
            </w:pPr>
            <w:r w:rsidRPr="005B2095">
              <w:rPr>
                <w:rFonts w:ascii="HGPｺﾞｼｯｸM" w:eastAsia="HGPｺﾞｼｯｸM" w:hAnsi="游ゴシック" w:hint="eastAsia"/>
                <w:szCs w:val="20"/>
              </w:rPr>
              <w:t>業務評定点（基礎点・総合点）、管理技術者評定点のみ他発注機関と相互利用（分野別内訳及びオプション評定点は、自発注機関のみで利用）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2095" w:rsidRPr="005B2095" w:rsidRDefault="005B2095" w:rsidP="00DC2FEE">
            <w:pPr>
              <w:widowControl/>
              <w:jc w:val="left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</w:rPr>
              <w:t>同レベルの他発注機関分も閲覧可（相互利用部分のみ）</w:t>
            </w:r>
          </w:p>
        </w:tc>
      </w:tr>
      <w:tr w:rsidR="005B2095" w:rsidRPr="005B2095" w:rsidTr="00F71E07">
        <w:trPr>
          <w:cantSplit/>
          <w:trHeight w:val="51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5B2095" w:rsidRPr="005B2095" w:rsidRDefault="005B2095" w:rsidP="006D6486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>レベルⅣ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B2095" w:rsidRPr="005B2095" w:rsidRDefault="005B2095" w:rsidP="006D6486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kern w:val="0"/>
              </w:rPr>
            </w:pPr>
            <w:r w:rsidRPr="005B2095">
              <w:rPr>
                <w:rFonts w:ascii="HGPｺﾞｼｯｸM" w:eastAsia="HGPｺﾞｼｯｸM" w:hAnsi="游ゴシック" w:cs="ＭＳ Ｐゴシック" w:hint="eastAsia"/>
                <w:kern w:val="0"/>
              </w:rPr>
              <w:t>する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2095" w:rsidRPr="005B2095" w:rsidRDefault="005B2095" w:rsidP="00DC2FEE">
            <w:pPr>
              <w:rPr>
                <w:rFonts w:ascii="HGPｺﾞｼｯｸM" w:eastAsia="HGPｺﾞｼｯｸM" w:hAnsi="游ゴシック"/>
                <w:szCs w:val="20"/>
              </w:rPr>
            </w:pPr>
            <w:r w:rsidRPr="005B2095">
              <w:rPr>
                <w:rFonts w:ascii="HGPｺﾞｼｯｸM" w:eastAsia="HGPｺﾞｼｯｸM" w:hAnsi="游ゴシック" w:hint="eastAsia"/>
                <w:szCs w:val="20"/>
              </w:rPr>
              <w:t>全項目について、他発注機関と相互利用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95" w:rsidRPr="005B2095" w:rsidRDefault="005B2095" w:rsidP="00DC2FEE">
            <w:pPr>
              <w:widowControl/>
              <w:jc w:val="left"/>
              <w:rPr>
                <w:rFonts w:ascii="HGPｺﾞｼｯｸM" w:eastAsia="HGPｺﾞｼｯｸM" w:hAnsi="游ゴシック" w:cs="ＭＳ Ｐゴシック"/>
                <w:kern w:val="0"/>
              </w:rPr>
            </w:pPr>
          </w:p>
        </w:tc>
      </w:tr>
    </w:tbl>
    <w:p w:rsidR="005B2095" w:rsidRPr="00F71E07" w:rsidRDefault="006D6486" w:rsidP="00F71E07">
      <w:pPr>
        <w:rPr>
          <w:rFonts w:ascii="HGPｺﾞｼｯｸM" w:eastAsia="HGPｺﾞｼｯｸM" w:hAnsi="游ゴシック"/>
          <w:szCs w:val="20"/>
        </w:rPr>
      </w:pPr>
      <w:r w:rsidRPr="00F71E07">
        <w:rPr>
          <w:rFonts w:ascii="HGPｺﾞｼｯｸM" w:eastAsia="HGPｺﾞｼｯｸM" w:hAnsi="游ゴシック" w:hint="eastAsia"/>
          <w:szCs w:val="20"/>
        </w:rPr>
        <w:t>（※2）</w:t>
      </w:r>
      <w:r w:rsidR="00F71E07" w:rsidRPr="00F71E07">
        <w:rPr>
          <w:rFonts w:ascii="HGPｺﾞｼｯｸM" w:eastAsia="HGPｺﾞｼｯｸM" w:hAnsi="游ゴシック" w:hint="eastAsia"/>
          <w:szCs w:val="20"/>
        </w:rPr>
        <w:t>成績</w:t>
      </w:r>
      <w:r w:rsidR="006E38A4" w:rsidRPr="00F71E07">
        <w:rPr>
          <w:rFonts w:ascii="HGPｺﾞｼｯｸM" w:eastAsia="HGPｺﾞｼｯｸM" w:hAnsi="游ゴシック" w:hint="eastAsia"/>
          <w:szCs w:val="20"/>
        </w:rPr>
        <w:t>共有化</w:t>
      </w:r>
      <w:r w:rsidR="005B2095" w:rsidRPr="00F71E07">
        <w:rPr>
          <w:rFonts w:ascii="HGPｺﾞｼｯｸM" w:eastAsia="HGPｺﾞｼｯｸM" w:hAnsi="游ゴシック" w:hint="eastAsia"/>
          <w:szCs w:val="20"/>
        </w:rPr>
        <w:t>レベルを変更</w:t>
      </w:r>
      <w:r w:rsidR="006E38A4" w:rsidRPr="00F71E07">
        <w:rPr>
          <w:rFonts w:ascii="HGPｺﾞｼｯｸM" w:eastAsia="HGPｺﾞｼｯｸM" w:hAnsi="游ゴシック" w:hint="eastAsia"/>
          <w:szCs w:val="20"/>
        </w:rPr>
        <w:t>した</w:t>
      </w:r>
      <w:r w:rsidR="005B2095" w:rsidRPr="00F71E07">
        <w:rPr>
          <w:rFonts w:ascii="HGPｺﾞｼｯｸM" w:eastAsia="HGPｺﾞｼｯｸM" w:hAnsi="游ゴシック" w:hint="eastAsia"/>
          <w:szCs w:val="20"/>
        </w:rPr>
        <w:t>場合には、</w:t>
      </w:r>
      <w:r w:rsidR="005B2095" w:rsidRPr="00A26840">
        <w:rPr>
          <w:rFonts w:ascii="HGPｺﾞｼｯｸM" w:eastAsia="HGPｺﾞｼｯｸM" w:hAnsi="游ゴシック" w:hint="eastAsia"/>
          <w:b/>
          <w:color w:val="FF0000"/>
          <w:szCs w:val="20"/>
          <w:u w:val="single"/>
        </w:rPr>
        <w:t>新しいパスワードを発行</w:t>
      </w:r>
      <w:r w:rsidR="006E38A4" w:rsidRPr="00F71E07">
        <w:rPr>
          <w:rFonts w:ascii="HGPｺﾞｼｯｸM" w:eastAsia="HGPｺﾞｼｯｸM" w:hAnsi="游ゴシック" w:hint="eastAsia"/>
          <w:szCs w:val="20"/>
        </w:rPr>
        <w:t>いた</w:t>
      </w:r>
      <w:r w:rsidR="005B2095" w:rsidRPr="00F71E07">
        <w:rPr>
          <w:rFonts w:ascii="HGPｺﾞｼｯｸM" w:eastAsia="HGPｺﾞｼｯｸM" w:hAnsi="游ゴシック" w:hint="eastAsia"/>
          <w:szCs w:val="20"/>
        </w:rPr>
        <w:t>します。前のパスワードは利用できません。</w:t>
      </w:r>
    </w:p>
    <w:p w:rsidR="004D04C8" w:rsidRPr="00F71E07" w:rsidRDefault="004D04C8" w:rsidP="006D6486">
      <w:pPr>
        <w:ind w:firstLineChars="250" w:firstLine="500"/>
        <w:rPr>
          <w:rFonts w:ascii="游ゴシック" w:eastAsia="游ゴシック" w:hAnsi="游ゴシック"/>
          <w:szCs w:val="20"/>
        </w:rPr>
      </w:pPr>
    </w:p>
    <w:sectPr w:rsidR="004D04C8" w:rsidRPr="00F71E07" w:rsidSect="005B20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AF" w:rsidRDefault="003F3EAF" w:rsidP="003F3EAF">
      <w:r>
        <w:separator/>
      </w:r>
    </w:p>
  </w:endnote>
  <w:endnote w:type="continuationSeparator" w:id="0">
    <w:p w:rsidR="003F3EAF" w:rsidRDefault="003F3EAF" w:rsidP="003F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AF" w:rsidRDefault="003F3EAF" w:rsidP="003F3EAF">
      <w:r>
        <w:separator/>
      </w:r>
    </w:p>
  </w:footnote>
  <w:footnote w:type="continuationSeparator" w:id="0">
    <w:p w:rsidR="003F3EAF" w:rsidRDefault="003F3EAF" w:rsidP="003F3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5"/>
    <w:rsid w:val="000616A2"/>
    <w:rsid w:val="00100472"/>
    <w:rsid w:val="0014295E"/>
    <w:rsid w:val="0017492E"/>
    <w:rsid w:val="001F160B"/>
    <w:rsid w:val="002511A9"/>
    <w:rsid w:val="00277B1F"/>
    <w:rsid w:val="002F62A2"/>
    <w:rsid w:val="0034667D"/>
    <w:rsid w:val="003F3EAF"/>
    <w:rsid w:val="0043322B"/>
    <w:rsid w:val="004D04C8"/>
    <w:rsid w:val="004D2A8F"/>
    <w:rsid w:val="005348D7"/>
    <w:rsid w:val="00570A4A"/>
    <w:rsid w:val="005B2095"/>
    <w:rsid w:val="006D6486"/>
    <w:rsid w:val="006E38A4"/>
    <w:rsid w:val="00705AE7"/>
    <w:rsid w:val="008342B5"/>
    <w:rsid w:val="008A5FAB"/>
    <w:rsid w:val="008B4632"/>
    <w:rsid w:val="00964BE0"/>
    <w:rsid w:val="00A26840"/>
    <w:rsid w:val="00A75D67"/>
    <w:rsid w:val="00AE1D60"/>
    <w:rsid w:val="00AE4551"/>
    <w:rsid w:val="00B41407"/>
    <w:rsid w:val="00B669F2"/>
    <w:rsid w:val="00B75782"/>
    <w:rsid w:val="00C909FA"/>
    <w:rsid w:val="00DB0C6A"/>
    <w:rsid w:val="00E4307F"/>
    <w:rsid w:val="00F71E07"/>
    <w:rsid w:val="00F8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F3CBB-5F1E-4B0B-94D5-B65C5817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95"/>
    <w:pPr>
      <w:widowControl w:val="0"/>
      <w:jc w:val="both"/>
    </w:pPr>
    <w:rPr>
      <w:rFonts w:ascii="ＭＳ ゴシック" w:eastAsia="ＭＳ ゴシック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rsid w:val="005B2095"/>
    <w:pPr>
      <w:ind w:firstLine="221"/>
      <w:textAlignment w:val="baseline"/>
    </w:pPr>
    <w:rPr>
      <w:rFonts w:ascii="Century" w:eastAsia="ＭＳ 明朝" w:hAnsi="Century"/>
      <w:kern w:val="0"/>
      <w:sz w:val="22"/>
      <w:szCs w:val="20"/>
    </w:rPr>
  </w:style>
  <w:style w:type="table" w:styleId="a3">
    <w:name w:val="Table Grid"/>
    <w:basedOn w:val="a1"/>
    <w:uiPriority w:val="39"/>
    <w:rsid w:val="005B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57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EAF"/>
    <w:rPr>
      <w:rFonts w:ascii="ＭＳ ゴシック" w:eastAsia="ＭＳ ゴシック" w:hAnsi="Arial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3F3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EAF"/>
    <w:rPr>
      <w:rFonts w:ascii="ＭＳ ゴシック" w:eastAsia="ＭＳ ゴシック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PBA-PC068</dc:creator>
  <cp:keywords/>
  <dc:description/>
  <cp:lastModifiedBy>PBA-PC068</cp:lastModifiedBy>
  <cp:revision>14</cp:revision>
  <cp:lastPrinted>2018-09-05T02:54:00Z</cp:lastPrinted>
  <dcterms:created xsi:type="dcterms:W3CDTF">2018-09-05T00:28:00Z</dcterms:created>
  <dcterms:modified xsi:type="dcterms:W3CDTF">2018-10-29T08:22:00Z</dcterms:modified>
</cp:coreProperties>
</file>